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rPr>
          <w:rFonts w:ascii="方正小标宋简体" w:hAnsi="方正小标宋简体" w:eastAsia="方正小标宋简体" w:cs="方正小标宋简体"/>
          <w:color w:val="auto"/>
          <w:spacing w:val="0"/>
          <w:position w:val="0"/>
          <w:sz w:val="36"/>
          <w:shd w:val="clear" w:fill="auto"/>
        </w:rPr>
      </w:pPr>
      <w:bookmarkStart w:id="0" w:name="_GoBack"/>
      <w:r>
        <w:rPr>
          <w:rFonts w:ascii="宋体" w:hAnsi="宋体" w:eastAsia="宋体" w:cs="宋体"/>
          <w:color w:val="auto"/>
          <w:spacing w:val="0"/>
          <w:position w:val="0"/>
          <w:sz w:val="36"/>
          <w:shd w:val="clear" w:fill="auto"/>
        </w:rPr>
        <w:t>诉讼材料清单指引</w:t>
      </w:r>
    </w:p>
    <w:bookmarkEnd w:id="0"/>
    <w:p>
      <w:pPr>
        <w:spacing w:before="0" w:after="0" w:line="240" w:lineRule="auto"/>
        <w:ind w:left="0" w:right="0" w:firstLine="0"/>
        <w:jc w:val="left"/>
        <w:rPr>
          <w:rFonts w:ascii="仿宋" w:hAnsi="仿宋" w:eastAsia="仿宋" w:cs="仿宋"/>
          <w:color w:val="auto"/>
          <w:spacing w:val="0"/>
          <w:position w:val="0"/>
          <w:sz w:val="28"/>
          <w:shd w:val="clear" w:fill="auto"/>
        </w:rPr>
      </w:pPr>
    </w:p>
    <w:p>
      <w:pPr>
        <w:spacing w:before="0" w:after="0" w:line="240" w:lineRule="auto"/>
        <w:ind w:left="0" w:right="0" w:firstLine="0"/>
        <w:jc w:val="left"/>
        <w:rPr>
          <w:rFonts w:ascii="方正仿宋_GBK" w:hAnsi="方正仿宋_GBK" w:eastAsia="方正仿宋_GBK" w:cs="方正仿宋_GBK"/>
          <w:color w:val="auto"/>
          <w:spacing w:val="0"/>
          <w:position w:val="0"/>
          <w:sz w:val="30"/>
          <w:shd w:val="clear" w:fill="auto"/>
        </w:rPr>
      </w:pPr>
      <w:r>
        <w:rPr>
          <w:rFonts w:ascii="宋体" w:hAnsi="宋体" w:eastAsia="宋体" w:cs="宋体"/>
          <w:color w:val="auto"/>
          <w:spacing w:val="0"/>
          <w:position w:val="0"/>
          <w:sz w:val="30"/>
          <w:shd w:val="clear" w:fill="auto"/>
        </w:rPr>
        <w:t>尊敬的当事人，您好！</w:t>
      </w:r>
    </w:p>
    <w:p>
      <w:pPr>
        <w:spacing w:before="0" w:after="0" w:line="240" w:lineRule="auto"/>
        <w:ind w:left="0" w:right="0" w:firstLine="0"/>
        <w:jc w:val="left"/>
        <w:rPr>
          <w:rFonts w:ascii="方正仿宋_GBK" w:hAnsi="方正仿宋_GBK" w:eastAsia="方正仿宋_GBK" w:cs="方正仿宋_GBK"/>
          <w:color w:val="auto"/>
          <w:spacing w:val="0"/>
          <w:position w:val="0"/>
          <w:sz w:val="30"/>
          <w:shd w:val="clear" w:fill="auto"/>
        </w:rPr>
      </w:pPr>
      <w:r>
        <w:rPr>
          <w:rFonts w:ascii="宋体" w:hAnsi="宋体" w:eastAsia="宋体" w:cs="宋体"/>
          <w:color w:val="auto"/>
          <w:spacing w:val="0"/>
          <w:position w:val="0"/>
          <w:sz w:val="30"/>
          <w:shd w:val="clear" w:fill="auto"/>
        </w:rPr>
        <w:t>请您在起诉时准备好以下材料：</w:t>
      </w:r>
    </w:p>
    <w:p>
      <w:pPr>
        <w:spacing w:before="0" w:after="0" w:line="240" w:lineRule="auto"/>
        <w:ind w:right="0"/>
        <w:jc w:val="left"/>
        <w:rPr>
          <w:rFonts w:ascii="方正仿宋_GBK" w:hAnsi="方正仿宋_GBK" w:eastAsia="方正仿宋_GBK" w:cs="方正仿宋_GBK"/>
          <w:color w:val="auto"/>
          <w:spacing w:val="0"/>
          <w:position w:val="0"/>
          <w:sz w:val="30"/>
          <w:shd w:val="clear" w:fill="auto"/>
        </w:rPr>
      </w:pPr>
      <w:r>
        <w:rPr>
          <w:rFonts w:ascii="方正仿宋_GBK" w:hAnsi="方正仿宋_GBK" w:eastAsia="方正仿宋_GBK" w:cs="方正仿宋_GBK"/>
          <w:b/>
          <w:color w:val="auto"/>
          <w:spacing w:val="0"/>
          <w:position w:val="0"/>
          <w:sz w:val="30"/>
          <w:shd w:val="clear" w:fill="auto"/>
        </w:rPr>
        <w:t>1.</w:t>
      </w:r>
      <w:r>
        <w:rPr>
          <w:rFonts w:ascii="宋体" w:hAnsi="宋体" w:eastAsia="宋体" w:cs="宋体"/>
          <w:b/>
          <w:color w:val="auto"/>
          <w:spacing w:val="0"/>
          <w:position w:val="0"/>
          <w:sz w:val="30"/>
          <w:shd w:val="clear" w:fill="auto"/>
        </w:rPr>
        <w:t>起诉状原件（份数为：其他当事人人数</w:t>
      </w:r>
      <w:r>
        <w:rPr>
          <w:rFonts w:ascii="方正仿宋_GBK" w:hAnsi="方正仿宋_GBK" w:eastAsia="方正仿宋_GBK" w:cs="方正仿宋_GBK"/>
          <w:b/>
          <w:color w:val="auto"/>
          <w:spacing w:val="0"/>
          <w:position w:val="0"/>
          <w:sz w:val="30"/>
          <w:shd w:val="clear" w:fill="auto"/>
        </w:rPr>
        <w:t>+1</w:t>
      </w:r>
      <w:r>
        <w:rPr>
          <w:rFonts w:ascii="宋体" w:hAnsi="宋体" w:eastAsia="宋体" w:cs="宋体"/>
          <w:b/>
          <w:color w:val="auto"/>
          <w:spacing w:val="0"/>
          <w:position w:val="0"/>
          <w:sz w:val="30"/>
          <w:shd w:val="clear" w:fill="auto"/>
        </w:rPr>
        <w:t>份）</w:t>
      </w:r>
    </w:p>
    <w:p>
      <w:pPr>
        <w:spacing w:before="0" w:after="0" w:line="240" w:lineRule="auto"/>
        <w:ind w:right="0"/>
        <w:jc w:val="left"/>
        <w:rPr>
          <w:rFonts w:ascii="方正仿宋_GBK" w:hAnsi="方正仿宋_GBK" w:eastAsia="方正仿宋_GBK" w:cs="方正仿宋_GBK"/>
          <w:b/>
          <w:color w:val="auto"/>
          <w:spacing w:val="0"/>
          <w:position w:val="0"/>
          <w:sz w:val="30"/>
          <w:shd w:val="clear" w:fill="auto"/>
        </w:rPr>
      </w:pPr>
      <w:r>
        <w:rPr>
          <w:rFonts w:ascii="方正仿宋_GBK" w:hAnsi="方正仿宋_GBK" w:eastAsia="方正仿宋_GBK" w:cs="方正仿宋_GBK"/>
          <w:b/>
          <w:color w:val="auto"/>
          <w:spacing w:val="0"/>
          <w:position w:val="0"/>
          <w:sz w:val="30"/>
          <w:shd w:val="clear" w:fill="auto"/>
        </w:rPr>
        <w:t>2.</w:t>
      </w:r>
      <w:r>
        <w:rPr>
          <w:rFonts w:ascii="宋体" w:hAnsi="宋体" w:eastAsia="宋体" w:cs="宋体"/>
          <w:b/>
          <w:color w:val="auto"/>
          <w:spacing w:val="0"/>
          <w:position w:val="0"/>
          <w:sz w:val="30"/>
          <w:shd w:val="clear" w:fill="auto"/>
        </w:rPr>
        <w:t>当事人主体资格证明材料</w:t>
      </w:r>
    </w:p>
    <w:p>
      <w:pPr>
        <w:spacing w:before="0" w:after="0" w:line="240" w:lineRule="auto"/>
        <w:ind w:left="0" w:right="0" w:firstLine="0"/>
        <w:jc w:val="left"/>
        <w:rPr>
          <w:rFonts w:ascii="方正仿宋_GBK" w:hAnsi="方正仿宋_GBK" w:eastAsia="方正仿宋_GBK" w:cs="方正仿宋_GBK"/>
          <w:color w:val="auto"/>
          <w:spacing w:val="0"/>
          <w:position w:val="0"/>
          <w:sz w:val="30"/>
          <w:shd w:val="clear" w:fill="auto"/>
        </w:rPr>
      </w:pPr>
      <w:r>
        <w:rPr>
          <w:rFonts w:ascii="方正仿宋_GBK" w:hAnsi="方正仿宋_GBK" w:eastAsia="方正仿宋_GBK" w:cs="方正仿宋_GBK"/>
          <w:color w:val="auto"/>
          <w:spacing w:val="0"/>
          <w:position w:val="0"/>
          <w:sz w:val="30"/>
          <w:shd w:val="clear" w:fill="auto"/>
        </w:rPr>
        <w:t>A</w:t>
      </w:r>
      <w:r>
        <w:rPr>
          <w:rFonts w:ascii="宋体" w:hAnsi="宋体" w:eastAsia="宋体" w:cs="宋体"/>
          <w:color w:val="auto"/>
          <w:spacing w:val="0"/>
          <w:position w:val="0"/>
          <w:sz w:val="30"/>
          <w:shd w:val="clear" w:fill="auto"/>
        </w:rPr>
        <w:t>、当事人是自然人的：</w:t>
      </w:r>
    </w:p>
    <w:p>
      <w:pPr>
        <w:spacing w:before="0" w:after="0" w:line="240" w:lineRule="auto"/>
        <w:ind w:right="0" w:firstLine="300" w:firstLineChars="100"/>
        <w:jc w:val="left"/>
        <w:rPr>
          <w:rFonts w:ascii="方正仿宋_GBK" w:hAnsi="方正仿宋_GBK" w:eastAsia="方正仿宋_GBK" w:cs="方正仿宋_GBK"/>
          <w:color w:val="auto"/>
          <w:spacing w:val="0"/>
          <w:position w:val="0"/>
          <w:sz w:val="30"/>
          <w:shd w:val="clear" w:fill="auto"/>
        </w:rPr>
      </w:pPr>
      <w:r>
        <w:rPr>
          <w:rFonts w:ascii="宋体" w:hAnsi="宋体" w:eastAsia="宋体" w:cs="宋体"/>
          <w:color w:val="auto"/>
          <w:spacing w:val="0"/>
          <w:position w:val="0"/>
          <w:sz w:val="30"/>
          <w:shd w:val="clear" w:fill="auto"/>
        </w:rPr>
        <w:t>居民身份证、深圳市居住证、户口簿、护照或港澳同胞回乡证等有效证件复印件</w:t>
      </w:r>
    </w:p>
    <w:p>
      <w:pPr>
        <w:spacing w:before="0" w:after="0" w:line="240" w:lineRule="auto"/>
        <w:ind w:left="0" w:right="0" w:firstLine="300" w:firstLineChars="100"/>
        <w:jc w:val="left"/>
        <w:rPr>
          <w:rFonts w:ascii="方正仿宋_GBK" w:hAnsi="方正仿宋_GBK" w:eastAsia="方正仿宋_GBK" w:cs="方正仿宋_GBK"/>
          <w:color w:val="auto"/>
          <w:spacing w:val="0"/>
          <w:position w:val="0"/>
          <w:sz w:val="30"/>
          <w:shd w:val="clear" w:fill="auto"/>
        </w:rPr>
      </w:pPr>
      <w:r>
        <w:rPr>
          <w:rFonts w:ascii="宋体" w:hAnsi="宋体" w:eastAsia="宋体" w:cs="宋体"/>
          <w:color w:val="auto"/>
          <w:spacing w:val="0"/>
          <w:position w:val="0"/>
          <w:sz w:val="30"/>
          <w:shd w:val="clear" w:fill="auto"/>
        </w:rPr>
        <w:t>经常居住地证明：公安局人口信息科出具的在有效期内的居住证办理信息；或由居委会或公安局派出所出具的居住证明，证明当事人从某年某月某日至今一直居住在本院辖区，已居住满一年</w:t>
      </w:r>
    </w:p>
    <w:p>
      <w:pPr>
        <w:spacing w:before="0" w:after="0" w:line="240" w:lineRule="auto"/>
        <w:ind w:left="0" w:right="0" w:firstLine="0"/>
        <w:jc w:val="left"/>
        <w:rPr>
          <w:rFonts w:ascii="方正仿宋_GBK" w:hAnsi="方正仿宋_GBK" w:eastAsia="方正仿宋_GBK" w:cs="方正仿宋_GBK"/>
          <w:color w:val="auto"/>
          <w:spacing w:val="0"/>
          <w:position w:val="0"/>
          <w:sz w:val="30"/>
          <w:shd w:val="clear" w:fill="auto"/>
        </w:rPr>
      </w:pPr>
      <w:r>
        <w:rPr>
          <w:rFonts w:ascii="方正仿宋_GBK" w:hAnsi="方正仿宋_GBK" w:eastAsia="方正仿宋_GBK" w:cs="方正仿宋_GBK"/>
          <w:color w:val="auto"/>
          <w:spacing w:val="0"/>
          <w:position w:val="0"/>
          <w:sz w:val="30"/>
          <w:shd w:val="clear" w:fill="auto"/>
        </w:rPr>
        <w:t>B</w:t>
      </w:r>
      <w:r>
        <w:rPr>
          <w:rFonts w:ascii="宋体" w:hAnsi="宋体" w:eastAsia="宋体" w:cs="宋体"/>
          <w:color w:val="auto"/>
          <w:spacing w:val="0"/>
          <w:position w:val="0"/>
          <w:sz w:val="30"/>
          <w:shd w:val="clear" w:fill="auto"/>
        </w:rPr>
        <w:t>、当事人是法人或其他组织的：</w:t>
      </w:r>
    </w:p>
    <w:p>
      <w:pPr>
        <w:spacing w:before="0" w:after="0" w:line="240" w:lineRule="auto"/>
        <w:ind w:left="0" w:right="0" w:firstLine="300" w:firstLineChars="100"/>
        <w:jc w:val="left"/>
        <w:rPr>
          <w:rFonts w:ascii="方正仿宋_GBK" w:hAnsi="方正仿宋_GBK" w:eastAsia="方正仿宋_GBK" w:cs="方正仿宋_GBK"/>
          <w:color w:val="auto"/>
          <w:spacing w:val="0"/>
          <w:position w:val="0"/>
          <w:sz w:val="30"/>
          <w:shd w:val="clear" w:fill="auto"/>
        </w:rPr>
      </w:pPr>
      <w:r>
        <w:rPr>
          <w:rFonts w:ascii="宋体" w:hAnsi="宋体" w:eastAsia="宋体" w:cs="宋体"/>
          <w:color w:val="auto"/>
          <w:spacing w:val="0"/>
          <w:position w:val="0"/>
          <w:sz w:val="30"/>
          <w:shd w:val="clear" w:fill="auto"/>
        </w:rPr>
        <w:t>①原告法定代表人（负责人）身份证明书原件，原告法定代表人（负责人）身份证复印件</w:t>
      </w:r>
    </w:p>
    <w:p>
      <w:pPr>
        <w:spacing w:before="0" w:after="0" w:line="240" w:lineRule="auto"/>
        <w:ind w:left="0" w:right="0" w:firstLine="300" w:firstLineChars="100"/>
        <w:jc w:val="left"/>
        <w:rPr>
          <w:rFonts w:ascii="方正仿宋_GBK" w:hAnsi="方正仿宋_GBK" w:eastAsia="方正仿宋_GBK" w:cs="方正仿宋_GBK"/>
          <w:color w:val="auto"/>
          <w:spacing w:val="0"/>
          <w:position w:val="0"/>
          <w:sz w:val="30"/>
          <w:shd w:val="clear" w:fill="auto"/>
        </w:rPr>
      </w:pPr>
      <w:r>
        <w:rPr>
          <w:rFonts w:ascii="宋体" w:hAnsi="宋体" w:eastAsia="宋体" w:cs="宋体"/>
          <w:color w:val="auto"/>
          <w:spacing w:val="0"/>
          <w:position w:val="0"/>
          <w:sz w:val="30"/>
          <w:shd w:val="clear" w:fill="auto"/>
        </w:rPr>
        <w:t>②营业执照复印件或工商注册登记查询证明</w:t>
      </w:r>
    </w:p>
    <w:p>
      <w:pPr>
        <w:spacing w:before="0" w:after="0" w:line="240" w:lineRule="auto"/>
        <w:ind w:right="0" w:firstLine="300" w:firstLineChars="100"/>
        <w:jc w:val="left"/>
        <w:rPr>
          <w:rFonts w:ascii="方正仿宋_GBK" w:hAnsi="方正仿宋_GBK" w:eastAsia="方正仿宋_GBK" w:cs="方正仿宋_GBK"/>
          <w:color w:val="auto"/>
          <w:spacing w:val="0"/>
          <w:position w:val="0"/>
          <w:sz w:val="30"/>
          <w:shd w:val="clear" w:fill="auto"/>
        </w:rPr>
      </w:pPr>
      <w:r>
        <w:rPr>
          <w:rFonts w:ascii="宋体" w:hAnsi="宋体" w:eastAsia="宋体" w:cs="宋体"/>
          <w:color w:val="auto"/>
          <w:spacing w:val="0"/>
          <w:position w:val="0"/>
          <w:sz w:val="30"/>
          <w:shd w:val="clear" w:fill="auto"/>
        </w:rPr>
        <w:t>③组织机构代码证（统一社会信用代码证）复印件或组织机构代码（统一社会信用代码）查询证明</w:t>
      </w:r>
    </w:p>
    <w:p>
      <w:pPr>
        <w:spacing w:before="0" w:after="0" w:line="240" w:lineRule="auto"/>
        <w:ind w:left="0" w:right="0" w:firstLine="0"/>
        <w:jc w:val="left"/>
        <w:rPr>
          <w:rFonts w:ascii="方正仿宋_GBK" w:hAnsi="方正仿宋_GBK" w:eastAsia="方正仿宋_GBK" w:cs="方正仿宋_GBK"/>
          <w:color w:val="auto"/>
          <w:spacing w:val="0"/>
          <w:position w:val="0"/>
          <w:sz w:val="30"/>
          <w:shd w:val="clear" w:fill="auto"/>
        </w:rPr>
      </w:pPr>
      <w:r>
        <w:rPr>
          <w:rFonts w:ascii="宋体" w:hAnsi="宋体" w:eastAsia="宋体" w:cs="宋体"/>
          <w:color w:val="auto"/>
          <w:spacing w:val="0"/>
          <w:position w:val="0"/>
          <w:sz w:val="30"/>
          <w:shd w:val="clear" w:fill="auto"/>
        </w:rPr>
        <w:t>深圳市工商注册信息查询网站</w:t>
      </w:r>
      <w:r>
        <w:fldChar w:fldCharType="begin"/>
      </w:r>
      <w:r>
        <w:instrText xml:space="preserve"> HYPERLINK "http://www.szmqs.gov.cn/" \h </w:instrText>
      </w:r>
      <w:r>
        <w:fldChar w:fldCharType="separate"/>
      </w:r>
      <w:r>
        <w:rPr>
          <w:rFonts w:ascii="方正仿宋_GBK" w:hAnsi="方正仿宋_GBK" w:eastAsia="方正仿宋_GBK" w:cs="方正仿宋_GBK"/>
          <w:color w:val="0000FF"/>
          <w:spacing w:val="0"/>
          <w:position w:val="0"/>
          <w:sz w:val="30"/>
          <w:u w:val="single"/>
          <w:shd w:val="clear" w:fill="auto"/>
        </w:rPr>
        <w:t>www.szmqs.gov.cn</w:t>
      </w:r>
      <w:r>
        <w:rPr>
          <w:rFonts w:ascii="方正仿宋_GBK" w:hAnsi="方正仿宋_GBK" w:eastAsia="方正仿宋_GBK" w:cs="方正仿宋_GBK"/>
          <w:color w:val="0000FF"/>
          <w:spacing w:val="0"/>
          <w:position w:val="0"/>
          <w:sz w:val="30"/>
          <w:u w:val="single"/>
          <w:shd w:val="clear" w:fill="auto"/>
        </w:rPr>
        <w:fldChar w:fldCharType="end"/>
      </w:r>
      <w:r>
        <w:rPr>
          <w:rFonts w:ascii="宋体" w:hAnsi="宋体" w:eastAsia="宋体" w:cs="宋体"/>
          <w:color w:val="auto"/>
          <w:spacing w:val="0"/>
          <w:position w:val="0"/>
          <w:sz w:val="30"/>
          <w:shd w:val="clear" w:fill="auto"/>
        </w:rPr>
        <w:t>、组织机构代码查询网站</w:t>
      </w:r>
      <w:r>
        <w:fldChar w:fldCharType="begin"/>
      </w:r>
      <w:r>
        <w:instrText xml:space="preserve"> HYPERLINK "http://www.naocao.org.cn/" \h </w:instrText>
      </w:r>
      <w:r>
        <w:fldChar w:fldCharType="separate"/>
      </w:r>
      <w:r>
        <w:rPr>
          <w:rFonts w:ascii="方正仿宋_GBK" w:hAnsi="方正仿宋_GBK" w:eastAsia="方正仿宋_GBK" w:cs="方正仿宋_GBK"/>
          <w:color w:val="0000FF"/>
          <w:spacing w:val="0"/>
          <w:position w:val="0"/>
          <w:sz w:val="30"/>
          <w:u w:val="single"/>
          <w:shd w:val="clear" w:fill="auto"/>
        </w:rPr>
        <w:t>www.naocao.org.cn</w:t>
      </w:r>
      <w:r>
        <w:rPr>
          <w:rFonts w:ascii="方正仿宋_GBK" w:hAnsi="方正仿宋_GBK" w:eastAsia="方正仿宋_GBK" w:cs="方正仿宋_GBK"/>
          <w:color w:val="0000FF"/>
          <w:spacing w:val="0"/>
          <w:position w:val="0"/>
          <w:sz w:val="30"/>
          <w:u w:val="single"/>
          <w:shd w:val="clear" w:fill="auto"/>
        </w:rPr>
        <w:fldChar w:fldCharType="end"/>
      </w:r>
    </w:p>
    <w:p>
      <w:pPr>
        <w:spacing w:before="0" w:after="0" w:line="240" w:lineRule="auto"/>
        <w:ind w:left="0" w:right="0" w:firstLine="300" w:firstLineChars="100"/>
        <w:jc w:val="left"/>
        <w:rPr>
          <w:rFonts w:ascii="方正仿宋_GBK" w:hAnsi="方正仿宋_GBK" w:eastAsia="方正仿宋_GBK" w:cs="方正仿宋_GBK"/>
          <w:color w:val="auto"/>
          <w:spacing w:val="0"/>
          <w:position w:val="0"/>
          <w:sz w:val="30"/>
          <w:shd w:val="clear" w:fill="auto"/>
        </w:rPr>
      </w:pPr>
      <w:r>
        <w:rPr>
          <w:rFonts w:ascii="方正仿宋_GBK" w:hAnsi="方正仿宋_GBK" w:eastAsia="方正仿宋_GBK" w:cs="方正仿宋_GBK"/>
          <w:color w:val="auto"/>
          <w:spacing w:val="0"/>
          <w:position w:val="0"/>
          <w:sz w:val="30"/>
          <w:shd w:val="clear" w:fill="auto"/>
        </w:rPr>
        <w:t>*</w:t>
      </w:r>
      <w:r>
        <w:rPr>
          <w:rFonts w:ascii="宋体" w:hAnsi="宋体" w:eastAsia="宋体" w:cs="宋体"/>
          <w:color w:val="auto"/>
          <w:spacing w:val="0"/>
          <w:position w:val="0"/>
          <w:sz w:val="30"/>
          <w:shd w:val="clear" w:fill="auto"/>
        </w:rPr>
        <w:t>当事人为涉外、涉港澳台主体时，须提交经公证部门公证、认证的主体材料</w:t>
      </w:r>
    </w:p>
    <w:p>
      <w:pPr>
        <w:spacing w:before="0" w:after="0" w:line="240" w:lineRule="auto"/>
        <w:ind w:left="0" w:right="0" w:firstLine="0"/>
        <w:jc w:val="left"/>
        <w:rPr>
          <w:rFonts w:ascii="方正仿宋_GBK" w:hAnsi="方正仿宋_GBK" w:eastAsia="方正仿宋_GBK" w:cs="方正仿宋_GBK"/>
          <w:b/>
          <w:color w:val="auto"/>
          <w:spacing w:val="0"/>
          <w:position w:val="0"/>
          <w:sz w:val="30"/>
          <w:shd w:val="clear" w:fill="auto"/>
        </w:rPr>
      </w:pPr>
      <w:r>
        <w:rPr>
          <w:rFonts w:ascii="方正仿宋_GBK" w:hAnsi="方正仿宋_GBK" w:eastAsia="方正仿宋_GBK" w:cs="方正仿宋_GBK"/>
          <w:b/>
          <w:color w:val="auto"/>
          <w:spacing w:val="0"/>
          <w:position w:val="0"/>
          <w:sz w:val="30"/>
          <w:shd w:val="clear" w:fill="auto"/>
        </w:rPr>
        <w:t>3.</w:t>
      </w:r>
      <w:r>
        <w:rPr>
          <w:rFonts w:ascii="宋体" w:hAnsi="宋体" w:eastAsia="宋体" w:cs="宋体"/>
          <w:b/>
          <w:color w:val="auto"/>
          <w:spacing w:val="0"/>
          <w:position w:val="0"/>
          <w:sz w:val="30"/>
          <w:shd w:val="clear" w:fill="auto"/>
        </w:rPr>
        <w:t>当事人的委托代理材料</w:t>
      </w:r>
    </w:p>
    <w:p>
      <w:pPr>
        <w:spacing w:before="0" w:after="0" w:line="240" w:lineRule="auto"/>
        <w:ind w:left="0" w:right="0" w:firstLine="0"/>
        <w:jc w:val="left"/>
        <w:rPr>
          <w:rFonts w:ascii="方正仿宋_GBK" w:hAnsi="方正仿宋_GBK" w:eastAsia="方正仿宋_GBK" w:cs="方正仿宋_GBK"/>
          <w:color w:val="auto"/>
          <w:spacing w:val="0"/>
          <w:position w:val="0"/>
          <w:sz w:val="30"/>
          <w:shd w:val="clear" w:fill="auto"/>
        </w:rPr>
      </w:pPr>
      <w:r>
        <w:rPr>
          <w:rFonts w:ascii="宋体" w:hAnsi="宋体" w:eastAsia="宋体" w:cs="宋体"/>
          <w:color w:val="auto"/>
          <w:spacing w:val="0"/>
          <w:position w:val="0"/>
          <w:sz w:val="30"/>
          <w:shd w:val="clear" w:fill="auto"/>
        </w:rPr>
        <w:t>（</w:t>
      </w:r>
      <w:r>
        <w:rPr>
          <w:rFonts w:ascii="方正仿宋_GBK" w:hAnsi="方正仿宋_GBK" w:eastAsia="方正仿宋_GBK" w:cs="方正仿宋_GBK"/>
          <w:color w:val="auto"/>
          <w:spacing w:val="0"/>
          <w:position w:val="0"/>
          <w:sz w:val="30"/>
          <w:shd w:val="clear" w:fill="auto"/>
        </w:rPr>
        <w:t>1</w:t>
      </w:r>
      <w:r>
        <w:rPr>
          <w:rFonts w:ascii="宋体" w:hAnsi="宋体" w:eastAsia="宋体" w:cs="宋体"/>
          <w:color w:val="auto"/>
          <w:spacing w:val="0"/>
          <w:position w:val="0"/>
          <w:sz w:val="30"/>
          <w:shd w:val="clear" w:fill="auto"/>
        </w:rPr>
        <w:t>）授权委托书原件</w:t>
      </w:r>
    </w:p>
    <w:p>
      <w:pPr>
        <w:spacing w:before="0" w:after="0" w:line="240" w:lineRule="auto"/>
        <w:ind w:left="0" w:right="0" w:firstLine="300" w:firstLineChars="100"/>
        <w:jc w:val="left"/>
        <w:rPr>
          <w:rFonts w:ascii="方正仿宋_GBK" w:hAnsi="方正仿宋_GBK" w:eastAsia="方正仿宋_GBK" w:cs="方正仿宋_GBK"/>
          <w:color w:val="auto"/>
          <w:spacing w:val="0"/>
          <w:position w:val="0"/>
          <w:sz w:val="30"/>
          <w:shd w:val="clear" w:fill="auto"/>
        </w:rPr>
      </w:pPr>
      <w:r>
        <w:rPr>
          <w:rFonts w:ascii="宋体" w:hAnsi="宋体" w:eastAsia="宋体" w:cs="宋体"/>
          <w:color w:val="auto"/>
          <w:spacing w:val="0"/>
          <w:position w:val="0"/>
          <w:sz w:val="30"/>
          <w:shd w:val="clear" w:fill="auto"/>
        </w:rPr>
        <w:t>授权委托书，请注明一般授权或特别授权及相应权限。</w:t>
      </w:r>
    </w:p>
    <w:p>
      <w:pPr>
        <w:spacing w:before="0" w:after="0" w:line="240" w:lineRule="auto"/>
        <w:ind w:left="0" w:right="0" w:firstLine="300" w:firstLineChars="100"/>
        <w:jc w:val="left"/>
        <w:rPr>
          <w:rFonts w:ascii="方正仿宋_GBK" w:hAnsi="方正仿宋_GBK" w:eastAsia="方正仿宋_GBK" w:cs="方正仿宋_GBK"/>
          <w:color w:val="auto"/>
          <w:spacing w:val="0"/>
          <w:position w:val="0"/>
          <w:sz w:val="30"/>
          <w:shd w:val="clear" w:fill="auto"/>
        </w:rPr>
      </w:pPr>
      <w:r>
        <w:rPr>
          <w:rFonts w:ascii="方正仿宋_GBK" w:hAnsi="方正仿宋_GBK" w:eastAsia="方正仿宋_GBK" w:cs="方正仿宋_GBK"/>
          <w:color w:val="auto"/>
          <w:spacing w:val="0"/>
          <w:position w:val="0"/>
          <w:sz w:val="30"/>
          <w:shd w:val="clear" w:fill="auto"/>
        </w:rPr>
        <w:t>*</w:t>
      </w:r>
      <w:r>
        <w:rPr>
          <w:rFonts w:ascii="宋体" w:hAnsi="宋体" w:eastAsia="宋体" w:cs="宋体"/>
          <w:color w:val="auto"/>
          <w:spacing w:val="0"/>
          <w:position w:val="0"/>
          <w:sz w:val="30"/>
          <w:shd w:val="clear" w:fill="auto"/>
        </w:rPr>
        <w:t>原告为涉外、涉港澳台主体时，须提交经公证部门公证、认证的授权委托书，</w:t>
      </w:r>
      <w:r>
        <w:rPr>
          <w:rFonts w:ascii="方正仿宋_GBK" w:hAnsi="方正仿宋_GBK" w:eastAsia="方正仿宋_GBK" w:cs="方正仿宋_GBK"/>
          <w:color w:val="auto"/>
          <w:spacing w:val="0"/>
          <w:position w:val="0"/>
          <w:sz w:val="30"/>
          <w:shd w:val="clear" w:fill="auto"/>
        </w:rPr>
        <w:t xml:space="preserve"> </w:t>
      </w:r>
      <w:r>
        <w:rPr>
          <w:rFonts w:ascii="宋体" w:hAnsi="宋体" w:eastAsia="宋体" w:cs="宋体"/>
          <w:color w:val="auto"/>
          <w:spacing w:val="0"/>
          <w:position w:val="0"/>
          <w:sz w:val="30"/>
          <w:shd w:val="clear" w:fill="auto"/>
        </w:rPr>
        <w:t>或在本院工作人员前签署的授权委托书。</w:t>
      </w:r>
    </w:p>
    <w:p>
      <w:pPr>
        <w:spacing w:before="0" w:after="0" w:line="240" w:lineRule="auto"/>
        <w:ind w:left="0" w:right="0" w:firstLine="0"/>
        <w:jc w:val="left"/>
        <w:rPr>
          <w:rFonts w:ascii="方正仿宋_GBK" w:hAnsi="方正仿宋_GBK" w:eastAsia="方正仿宋_GBK" w:cs="方正仿宋_GBK"/>
          <w:color w:val="auto"/>
          <w:spacing w:val="0"/>
          <w:position w:val="0"/>
          <w:sz w:val="30"/>
          <w:shd w:val="clear" w:fill="auto"/>
        </w:rPr>
      </w:pPr>
      <w:r>
        <w:rPr>
          <w:rFonts w:ascii="宋体" w:hAnsi="宋体" w:eastAsia="宋体" w:cs="宋体"/>
          <w:color w:val="auto"/>
          <w:spacing w:val="0"/>
          <w:position w:val="0"/>
          <w:sz w:val="30"/>
          <w:shd w:val="clear" w:fill="auto"/>
        </w:rPr>
        <w:t>（</w:t>
      </w:r>
      <w:r>
        <w:rPr>
          <w:rFonts w:ascii="方正仿宋_GBK" w:hAnsi="方正仿宋_GBK" w:eastAsia="方正仿宋_GBK" w:cs="方正仿宋_GBK"/>
          <w:color w:val="auto"/>
          <w:spacing w:val="0"/>
          <w:position w:val="0"/>
          <w:sz w:val="30"/>
          <w:shd w:val="clear" w:fill="auto"/>
        </w:rPr>
        <w:t>2</w:t>
      </w:r>
      <w:r>
        <w:rPr>
          <w:rFonts w:ascii="宋体" w:hAnsi="宋体" w:eastAsia="宋体" w:cs="宋体"/>
          <w:color w:val="auto"/>
          <w:spacing w:val="0"/>
          <w:position w:val="0"/>
          <w:sz w:val="30"/>
          <w:shd w:val="clear" w:fill="auto"/>
        </w:rPr>
        <w:t>）代理人资格证明材料</w:t>
      </w:r>
    </w:p>
    <w:p>
      <w:pPr>
        <w:spacing w:before="0" w:after="0" w:line="240" w:lineRule="auto"/>
        <w:ind w:left="0" w:right="0" w:firstLine="0"/>
        <w:jc w:val="left"/>
        <w:rPr>
          <w:rFonts w:ascii="方正仿宋_GBK" w:hAnsi="方正仿宋_GBK" w:eastAsia="方正仿宋_GBK" w:cs="方正仿宋_GBK"/>
          <w:color w:val="auto"/>
          <w:spacing w:val="0"/>
          <w:position w:val="0"/>
          <w:sz w:val="30"/>
          <w:shd w:val="clear" w:fill="auto"/>
        </w:rPr>
      </w:pPr>
      <w:r>
        <w:rPr>
          <w:rFonts w:ascii="方正仿宋_GBK" w:hAnsi="方正仿宋_GBK" w:eastAsia="方正仿宋_GBK" w:cs="方正仿宋_GBK"/>
          <w:color w:val="auto"/>
          <w:spacing w:val="0"/>
          <w:position w:val="0"/>
          <w:sz w:val="30"/>
          <w:shd w:val="clear" w:fill="auto"/>
        </w:rPr>
        <w:t>A</w:t>
      </w:r>
      <w:r>
        <w:rPr>
          <w:rFonts w:ascii="宋体" w:hAnsi="宋体" w:eastAsia="宋体" w:cs="宋体"/>
          <w:color w:val="auto"/>
          <w:spacing w:val="0"/>
          <w:position w:val="0"/>
          <w:sz w:val="30"/>
          <w:shd w:val="clear" w:fill="auto"/>
        </w:rPr>
        <w:t>、律师代理的，应提交以下材料：</w:t>
      </w:r>
    </w:p>
    <w:p>
      <w:pPr>
        <w:spacing w:before="0" w:after="0" w:line="240" w:lineRule="auto"/>
        <w:ind w:left="0" w:right="0" w:firstLine="300" w:firstLineChars="100"/>
        <w:jc w:val="left"/>
        <w:rPr>
          <w:rFonts w:ascii="方正仿宋_GBK" w:hAnsi="方正仿宋_GBK" w:eastAsia="方正仿宋_GBK" w:cs="方正仿宋_GBK"/>
          <w:color w:val="auto"/>
          <w:spacing w:val="0"/>
          <w:position w:val="0"/>
          <w:sz w:val="30"/>
          <w:shd w:val="clear" w:fill="auto"/>
        </w:rPr>
      </w:pPr>
      <w:r>
        <w:rPr>
          <w:rFonts w:ascii="宋体" w:hAnsi="宋体" w:eastAsia="宋体" w:cs="宋体"/>
          <w:color w:val="auto"/>
          <w:spacing w:val="0"/>
          <w:position w:val="0"/>
          <w:sz w:val="30"/>
          <w:shd w:val="clear" w:fill="auto"/>
        </w:rPr>
        <w:t>①律师事务所所函原件</w:t>
      </w:r>
    </w:p>
    <w:p>
      <w:pPr>
        <w:spacing w:before="0" w:after="0" w:line="240" w:lineRule="auto"/>
        <w:ind w:left="0" w:right="0" w:firstLine="300" w:firstLineChars="100"/>
        <w:jc w:val="left"/>
        <w:rPr>
          <w:rFonts w:ascii="方正仿宋_GBK" w:hAnsi="方正仿宋_GBK" w:eastAsia="方正仿宋_GBK" w:cs="方正仿宋_GBK"/>
          <w:color w:val="auto"/>
          <w:spacing w:val="0"/>
          <w:position w:val="0"/>
          <w:sz w:val="30"/>
          <w:shd w:val="clear" w:fill="auto"/>
        </w:rPr>
      </w:pPr>
      <w:r>
        <w:rPr>
          <w:rFonts w:ascii="宋体" w:hAnsi="宋体" w:eastAsia="宋体" w:cs="宋体"/>
          <w:color w:val="auto"/>
          <w:spacing w:val="0"/>
          <w:position w:val="0"/>
          <w:sz w:val="30"/>
          <w:shd w:val="clear" w:fill="auto"/>
        </w:rPr>
        <w:t>②律师执业证复印件</w:t>
      </w:r>
    </w:p>
    <w:p>
      <w:pPr>
        <w:spacing w:before="0" w:after="0" w:line="240" w:lineRule="auto"/>
        <w:ind w:left="0" w:right="0" w:firstLine="0"/>
        <w:jc w:val="left"/>
        <w:rPr>
          <w:rFonts w:ascii="方正仿宋_GBK" w:hAnsi="方正仿宋_GBK" w:eastAsia="方正仿宋_GBK" w:cs="方正仿宋_GBK"/>
          <w:color w:val="auto"/>
          <w:spacing w:val="0"/>
          <w:position w:val="0"/>
          <w:sz w:val="30"/>
          <w:shd w:val="clear" w:fill="auto"/>
        </w:rPr>
      </w:pPr>
      <w:r>
        <w:rPr>
          <w:rFonts w:ascii="方正仿宋_GBK" w:hAnsi="方正仿宋_GBK" w:eastAsia="方正仿宋_GBK" w:cs="方正仿宋_GBK"/>
          <w:color w:val="auto"/>
          <w:spacing w:val="0"/>
          <w:position w:val="0"/>
          <w:sz w:val="30"/>
          <w:shd w:val="clear" w:fill="auto"/>
        </w:rPr>
        <w:t>B</w:t>
      </w:r>
      <w:r>
        <w:rPr>
          <w:rFonts w:ascii="宋体" w:hAnsi="宋体" w:eastAsia="宋体" w:cs="宋体"/>
          <w:color w:val="auto"/>
          <w:spacing w:val="0"/>
          <w:position w:val="0"/>
          <w:sz w:val="30"/>
          <w:shd w:val="clear" w:fill="auto"/>
        </w:rPr>
        <w:t>、基层法律服务工作者代理的，应提交以下材料：</w:t>
      </w:r>
    </w:p>
    <w:p>
      <w:pPr>
        <w:spacing w:before="0" w:after="0" w:line="240" w:lineRule="auto"/>
        <w:ind w:left="0" w:right="0" w:firstLine="300" w:firstLineChars="100"/>
        <w:jc w:val="left"/>
        <w:rPr>
          <w:rFonts w:ascii="方正仿宋_GBK" w:hAnsi="方正仿宋_GBK" w:eastAsia="方正仿宋_GBK" w:cs="方正仿宋_GBK"/>
          <w:color w:val="auto"/>
          <w:spacing w:val="0"/>
          <w:position w:val="0"/>
          <w:sz w:val="30"/>
          <w:shd w:val="clear" w:fill="auto"/>
        </w:rPr>
      </w:pPr>
      <w:r>
        <w:rPr>
          <w:rFonts w:ascii="宋体" w:hAnsi="宋体" w:eastAsia="宋体" w:cs="宋体"/>
          <w:color w:val="auto"/>
          <w:spacing w:val="0"/>
          <w:position w:val="0"/>
          <w:sz w:val="30"/>
          <w:shd w:val="clear" w:fill="auto"/>
        </w:rPr>
        <w:t>①法律服务工作者执业证复印件</w:t>
      </w:r>
    </w:p>
    <w:p>
      <w:pPr>
        <w:spacing w:before="0" w:after="0" w:line="240" w:lineRule="auto"/>
        <w:ind w:left="0" w:right="0" w:firstLine="300" w:firstLineChars="100"/>
        <w:jc w:val="left"/>
        <w:rPr>
          <w:rFonts w:ascii="方正仿宋_GBK" w:hAnsi="方正仿宋_GBK" w:eastAsia="方正仿宋_GBK" w:cs="方正仿宋_GBK"/>
          <w:color w:val="auto"/>
          <w:spacing w:val="0"/>
          <w:position w:val="0"/>
          <w:sz w:val="30"/>
          <w:shd w:val="clear" w:fill="auto"/>
        </w:rPr>
      </w:pPr>
      <w:r>
        <w:rPr>
          <w:rFonts w:ascii="宋体" w:hAnsi="宋体" w:eastAsia="宋体" w:cs="宋体"/>
          <w:color w:val="auto"/>
          <w:spacing w:val="0"/>
          <w:position w:val="0"/>
          <w:sz w:val="30"/>
          <w:shd w:val="clear" w:fill="auto"/>
        </w:rPr>
        <w:t>②基层法律服务所出具的介绍信原件</w:t>
      </w:r>
    </w:p>
    <w:p>
      <w:pPr>
        <w:spacing w:before="0" w:after="0" w:line="240" w:lineRule="auto"/>
        <w:ind w:left="0" w:right="0" w:firstLine="300" w:firstLineChars="100"/>
        <w:jc w:val="left"/>
        <w:rPr>
          <w:rFonts w:ascii="方正仿宋_GBK" w:hAnsi="方正仿宋_GBK" w:eastAsia="方正仿宋_GBK" w:cs="方正仿宋_GBK"/>
          <w:color w:val="auto"/>
          <w:spacing w:val="0"/>
          <w:position w:val="0"/>
          <w:sz w:val="30"/>
          <w:shd w:val="clear" w:fill="auto"/>
        </w:rPr>
      </w:pPr>
      <w:r>
        <w:rPr>
          <w:rFonts w:ascii="宋体" w:hAnsi="宋体" w:eastAsia="宋体" w:cs="宋体"/>
          <w:color w:val="auto"/>
          <w:spacing w:val="0"/>
          <w:position w:val="0"/>
          <w:sz w:val="30"/>
          <w:shd w:val="clear" w:fill="auto"/>
        </w:rPr>
        <w:t>③当事人属于该辖区的证明材料原件</w:t>
      </w:r>
    </w:p>
    <w:p>
      <w:pPr>
        <w:spacing w:before="0" w:after="0" w:line="240" w:lineRule="auto"/>
        <w:ind w:left="0" w:right="0" w:firstLine="0"/>
        <w:jc w:val="left"/>
        <w:rPr>
          <w:rFonts w:ascii="方正仿宋_GBK" w:hAnsi="方正仿宋_GBK" w:eastAsia="方正仿宋_GBK" w:cs="方正仿宋_GBK"/>
          <w:color w:val="auto"/>
          <w:spacing w:val="0"/>
          <w:position w:val="0"/>
          <w:sz w:val="30"/>
          <w:shd w:val="clear" w:fill="auto"/>
        </w:rPr>
      </w:pPr>
      <w:r>
        <w:rPr>
          <w:rFonts w:ascii="方正仿宋_GBK" w:hAnsi="方正仿宋_GBK" w:eastAsia="方正仿宋_GBK" w:cs="方正仿宋_GBK"/>
          <w:color w:val="auto"/>
          <w:spacing w:val="0"/>
          <w:position w:val="0"/>
          <w:sz w:val="30"/>
          <w:shd w:val="clear" w:fill="auto"/>
        </w:rPr>
        <w:t>C</w:t>
      </w:r>
      <w:r>
        <w:rPr>
          <w:rFonts w:ascii="宋体" w:hAnsi="宋体" w:eastAsia="宋体" w:cs="宋体"/>
          <w:color w:val="auto"/>
          <w:spacing w:val="0"/>
          <w:position w:val="0"/>
          <w:sz w:val="30"/>
          <w:shd w:val="clear" w:fill="auto"/>
        </w:rPr>
        <w:t>、近亲属或监护人代理的，应提交以下材料：</w:t>
      </w:r>
    </w:p>
    <w:p>
      <w:pPr>
        <w:spacing w:before="0" w:after="0" w:line="240" w:lineRule="auto"/>
        <w:ind w:left="0" w:right="0" w:firstLine="300" w:firstLineChars="100"/>
        <w:jc w:val="left"/>
        <w:rPr>
          <w:rFonts w:ascii="方正仿宋_GBK" w:hAnsi="方正仿宋_GBK" w:eastAsia="方正仿宋_GBK" w:cs="方正仿宋_GBK"/>
          <w:color w:val="auto"/>
          <w:spacing w:val="0"/>
          <w:position w:val="0"/>
          <w:sz w:val="30"/>
          <w:shd w:val="clear" w:fill="auto"/>
        </w:rPr>
      </w:pPr>
      <w:r>
        <w:rPr>
          <w:rFonts w:ascii="宋体" w:hAnsi="宋体" w:eastAsia="宋体" w:cs="宋体"/>
          <w:color w:val="auto"/>
          <w:spacing w:val="0"/>
          <w:position w:val="0"/>
          <w:sz w:val="30"/>
          <w:shd w:val="clear" w:fill="auto"/>
        </w:rPr>
        <w:t>①户口簿复印件，或有关部门出具的亲属关系证明原件</w:t>
      </w:r>
    </w:p>
    <w:p>
      <w:pPr>
        <w:spacing w:before="0" w:after="0" w:line="240" w:lineRule="auto"/>
        <w:ind w:left="0" w:right="0" w:firstLine="300" w:firstLineChars="100"/>
        <w:jc w:val="left"/>
        <w:rPr>
          <w:rFonts w:ascii="方正仿宋_GBK" w:hAnsi="方正仿宋_GBK" w:eastAsia="方正仿宋_GBK" w:cs="方正仿宋_GBK"/>
          <w:color w:val="auto"/>
          <w:spacing w:val="0"/>
          <w:position w:val="0"/>
          <w:sz w:val="30"/>
          <w:shd w:val="clear" w:fill="auto"/>
        </w:rPr>
      </w:pPr>
      <w:r>
        <w:rPr>
          <w:rFonts w:ascii="宋体" w:hAnsi="宋体" w:eastAsia="宋体" w:cs="宋体"/>
          <w:color w:val="auto"/>
          <w:spacing w:val="0"/>
          <w:position w:val="0"/>
          <w:sz w:val="30"/>
          <w:shd w:val="clear" w:fill="auto"/>
        </w:rPr>
        <w:t>②代理人身份证复印件</w:t>
      </w:r>
    </w:p>
    <w:p>
      <w:pPr>
        <w:spacing w:before="0" w:after="0" w:line="240" w:lineRule="auto"/>
        <w:ind w:left="0" w:right="0" w:firstLine="0"/>
        <w:jc w:val="left"/>
        <w:rPr>
          <w:rFonts w:ascii="方正仿宋_GBK" w:hAnsi="方正仿宋_GBK" w:eastAsia="方正仿宋_GBK" w:cs="方正仿宋_GBK"/>
          <w:color w:val="auto"/>
          <w:spacing w:val="0"/>
          <w:position w:val="0"/>
          <w:sz w:val="30"/>
          <w:shd w:val="clear" w:fill="auto"/>
        </w:rPr>
      </w:pPr>
      <w:r>
        <w:rPr>
          <w:rFonts w:ascii="方正仿宋_GBK" w:hAnsi="方正仿宋_GBK" w:eastAsia="方正仿宋_GBK" w:cs="方正仿宋_GBK"/>
          <w:color w:val="auto"/>
          <w:spacing w:val="0"/>
          <w:position w:val="0"/>
          <w:sz w:val="30"/>
          <w:shd w:val="clear" w:fill="auto"/>
        </w:rPr>
        <w:t>D</w:t>
      </w:r>
      <w:r>
        <w:rPr>
          <w:rFonts w:ascii="宋体" w:hAnsi="宋体" w:eastAsia="宋体" w:cs="宋体"/>
          <w:color w:val="auto"/>
          <w:spacing w:val="0"/>
          <w:position w:val="0"/>
          <w:sz w:val="30"/>
          <w:shd w:val="clear" w:fill="auto"/>
        </w:rPr>
        <w:t>、员工代理其所在单位的，应提交以下材料：</w:t>
      </w:r>
    </w:p>
    <w:p>
      <w:pPr>
        <w:spacing w:before="0" w:after="0" w:line="240" w:lineRule="auto"/>
        <w:ind w:left="0" w:right="0" w:firstLine="300" w:firstLineChars="100"/>
        <w:jc w:val="left"/>
        <w:rPr>
          <w:rFonts w:ascii="方正仿宋_GBK" w:hAnsi="方正仿宋_GBK" w:eastAsia="方正仿宋_GBK" w:cs="方正仿宋_GBK"/>
          <w:color w:val="auto"/>
          <w:spacing w:val="0"/>
          <w:position w:val="0"/>
          <w:sz w:val="30"/>
          <w:shd w:val="clear" w:fill="auto"/>
        </w:rPr>
      </w:pPr>
      <w:r>
        <w:rPr>
          <w:rFonts w:ascii="宋体" w:hAnsi="宋体" w:eastAsia="宋体" w:cs="宋体"/>
          <w:color w:val="auto"/>
          <w:spacing w:val="0"/>
          <w:position w:val="0"/>
          <w:sz w:val="30"/>
          <w:shd w:val="clear" w:fill="auto"/>
        </w:rPr>
        <w:t>①加盖单位公章的员工证明书原件</w:t>
      </w:r>
    </w:p>
    <w:p>
      <w:pPr>
        <w:spacing w:before="0" w:after="0" w:line="240" w:lineRule="auto"/>
        <w:ind w:left="0" w:right="0" w:firstLine="300" w:firstLineChars="100"/>
        <w:jc w:val="left"/>
        <w:rPr>
          <w:rFonts w:ascii="方正仿宋_GBK" w:hAnsi="方正仿宋_GBK" w:eastAsia="方正仿宋_GBK" w:cs="方正仿宋_GBK"/>
          <w:color w:val="auto"/>
          <w:spacing w:val="0"/>
          <w:position w:val="0"/>
          <w:sz w:val="30"/>
          <w:shd w:val="clear" w:fill="auto"/>
        </w:rPr>
      </w:pPr>
      <w:r>
        <w:rPr>
          <w:rFonts w:ascii="宋体" w:hAnsi="宋体" w:eastAsia="宋体" w:cs="宋体"/>
          <w:color w:val="auto"/>
          <w:spacing w:val="0"/>
          <w:position w:val="0"/>
          <w:sz w:val="30"/>
          <w:shd w:val="clear" w:fill="auto"/>
        </w:rPr>
        <w:t>②代理人身份证复印件</w:t>
      </w:r>
    </w:p>
    <w:p>
      <w:pPr>
        <w:spacing w:before="0" w:after="0" w:line="240" w:lineRule="auto"/>
        <w:ind w:left="0" w:right="0" w:firstLine="0"/>
        <w:jc w:val="left"/>
        <w:rPr>
          <w:rFonts w:ascii="方正仿宋_GBK" w:hAnsi="方正仿宋_GBK" w:eastAsia="方正仿宋_GBK" w:cs="方正仿宋_GBK"/>
          <w:color w:val="auto"/>
          <w:spacing w:val="0"/>
          <w:position w:val="0"/>
          <w:sz w:val="30"/>
          <w:shd w:val="clear" w:fill="auto"/>
        </w:rPr>
      </w:pPr>
      <w:r>
        <w:rPr>
          <w:rFonts w:ascii="方正仿宋_GBK" w:hAnsi="方正仿宋_GBK" w:eastAsia="方正仿宋_GBK" w:cs="方正仿宋_GBK"/>
          <w:color w:val="auto"/>
          <w:spacing w:val="0"/>
          <w:position w:val="0"/>
          <w:sz w:val="30"/>
          <w:shd w:val="clear" w:fill="auto"/>
        </w:rPr>
        <w:t>E</w:t>
      </w:r>
      <w:r>
        <w:rPr>
          <w:rFonts w:ascii="宋体" w:hAnsi="宋体" w:eastAsia="宋体" w:cs="宋体"/>
          <w:color w:val="auto"/>
          <w:spacing w:val="0"/>
          <w:position w:val="0"/>
          <w:sz w:val="30"/>
          <w:shd w:val="clear" w:fill="auto"/>
        </w:rPr>
        <w:t>、公民代理的，应提交以下材料：</w:t>
      </w:r>
    </w:p>
    <w:p>
      <w:pPr>
        <w:spacing w:before="0" w:after="0" w:line="240" w:lineRule="auto"/>
        <w:ind w:left="0" w:right="0" w:firstLine="300" w:firstLineChars="100"/>
        <w:jc w:val="left"/>
        <w:rPr>
          <w:rFonts w:ascii="方正仿宋_GBK" w:hAnsi="方正仿宋_GBK" w:eastAsia="方正仿宋_GBK" w:cs="方正仿宋_GBK"/>
          <w:color w:val="auto"/>
          <w:spacing w:val="0"/>
          <w:position w:val="0"/>
          <w:sz w:val="30"/>
          <w:shd w:val="clear" w:fill="auto"/>
        </w:rPr>
      </w:pPr>
      <w:r>
        <w:rPr>
          <w:rFonts w:ascii="宋体" w:hAnsi="宋体" w:eastAsia="宋体" w:cs="宋体"/>
          <w:color w:val="auto"/>
          <w:spacing w:val="0"/>
          <w:position w:val="0"/>
          <w:sz w:val="30"/>
          <w:shd w:val="clear" w:fill="auto"/>
        </w:rPr>
        <w:t>①代理人身份证复印件</w:t>
      </w:r>
    </w:p>
    <w:p>
      <w:pPr>
        <w:spacing w:before="0" w:after="0" w:line="240" w:lineRule="auto"/>
        <w:ind w:left="0" w:right="0" w:firstLine="300" w:firstLineChars="100"/>
        <w:jc w:val="left"/>
        <w:rPr>
          <w:rFonts w:ascii="方正仿宋_GBK" w:hAnsi="方正仿宋_GBK" w:eastAsia="方正仿宋_GBK" w:cs="方正仿宋_GBK"/>
          <w:color w:val="auto"/>
          <w:spacing w:val="0"/>
          <w:position w:val="0"/>
          <w:sz w:val="30"/>
          <w:shd w:val="clear" w:fill="auto"/>
        </w:rPr>
      </w:pPr>
      <w:r>
        <w:rPr>
          <w:rFonts w:ascii="宋体" w:hAnsi="宋体" w:eastAsia="宋体" w:cs="宋体"/>
          <w:color w:val="auto"/>
          <w:spacing w:val="0"/>
          <w:position w:val="0"/>
          <w:sz w:val="30"/>
          <w:shd w:val="clear" w:fill="auto"/>
        </w:rPr>
        <w:t>②当事人所在社区、单位推荐的公民担任诉讼代理人的，应当提交推荐材料和当事人属于该社区、单位的证明材料原件</w:t>
      </w:r>
    </w:p>
    <w:p>
      <w:pPr>
        <w:spacing w:before="0" w:after="0" w:line="240" w:lineRule="auto"/>
        <w:ind w:left="0" w:right="0" w:firstLine="300" w:firstLineChars="100"/>
        <w:jc w:val="left"/>
        <w:rPr>
          <w:rFonts w:ascii="方正仿宋_GBK" w:hAnsi="方正仿宋_GBK" w:eastAsia="方正仿宋_GBK" w:cs="方正仿宋_GBK"/>
          <w:color w:val="auto"/>
          <w:spacing w:val="0"/>
          <w:position w:val="0"/>
          <w:sz w:val="30"/>
          <w:shd w:val="clear" w:fill="auto"/>
        </w:rPr>
      </w:pPr>
      <w:r>
        <w:rPr>
          <w:rFonts w:ascii="宋体" w:hAnsi="宋体" w:eastAsia="宋体" w:cs="宋体"/>
          <w:color w:val="auto"/>
          <w:spacing w:val="0"/>
          <w:position w:val="0"/>
          <w:sz w:val="30"/>
          <w:shd w:val="clear" w:fill="auto"/>
        </w:rPr>
        <w:t>③有关社会团体推荐的公民担任诉讼代理人的，应当符合下列条件：</w:t>
      </w:r>
      <w:r>
        <w:rPr>
          <w:rFonts w:ascii="方正仿宋_GBK" w:hAnsi="方正仿宋_GBK" w:eastAsia="方正仿宋_GBK" w:cs="方正仿宋_GBK"/>
          <w:color w:val="auto"/>
          <w:spacing w:val="0"/>
          <w:position w:val="0"/>
          <w:sz w:val="30"/>
          <w:shd w:val="clear" w:fill="auto"/>
        </w:rPr>
        <w:t>a.</w:t>
      </w:r>
      <w:r>
        <w:rPr>
          <w:rFonts w:ascii="宋体" w:hAnsi="宋体" w:eastAsia="宋体" w:cs="宋体"/>
          <w:color w:val="auto"/>
          <w:spacing w:val="0"/>
          <w:position w:val="0"/>
          <w:sz w:val="30"/>
          <w:shd w:val="clear" w:fill="auto"/>
        </w:rPr>
        <w:t>社会团体属于依法登记设立或者依法免予登记设立的非营利性法人组织；</w:t>
      </w:r>
      <w:r>
        <w:rPr>
          <w:rFonts w:ascii="方正仿宋_GBK" w:hAnsi="方正仿宋_GBK" w:eastAsia="方正仿宋_GBK" w:cs="方正仿宋_GBK"/>
          <w:color w:val="auto"/>
          <w:spacing w:val="0"/>
          <w:position w:val="0"/>
          <w:sz w:val="30"/>
          <w:shd w:val="clear" w:fill="auto"/>
        </w:rPr>
        <w:t>b.</w:t>
      </w:r>
      <w:r>
        <w:rPr>
          <w:rFonts w:ascii="宋体" w:hAnsi="宋体" w:eastAsia="宋体" w:cs="宋体"/>
          <w:color w:val="auto"/>
          <w:spacing w:val="0"/>
          <w:position w:val="0"/>
          <w:sz w:val="30"/>
          <w:shd w:val="clear" w:fill="auto"/>
        </w:rPr>
        <w:t>被代理人属于该社会团体的成员，或者当事人一方住所地位于该社会团体的活动地域；</w:t>
      </w:r>
      <w:r>
        <w:rPr>
          <w:rFonts w:ascii="方正仿宋_GBK" w:hAnsi="方正仿宋_GBK" w:eastAsia="方正仿宋_GBK" w:cs="方正仿宋_GBK"/>
          <w:color w:val="auto"/>
          <w:spacing w:val="0"/>
          <w:position w:val="0"/>
          <w:sz w:val="30"/>
          <w:shd w:val="clear" w:fill="auto"/>
        </w:rPr>
        <w:t>c.</w:t>
      </w:r>
      <w:r>
        <w:rPr>
          <w:rFonts w:ascii="宋体" w:hAnsi="宋体" w:eastAsia="宋体" w:cs="宋体"/>
          <w:color w:val="auto"/>
          <w:spacing w:val="0"/>
          <w:position w:val="0"/>
          <w:sz w:val="30"/>
          <w:shd w:val="clear" w:fill="auto"/>
        </w:rPr>
        <w:t>代理事务属于该社会团体章程载明的业务范围；</w:t>
      </w:r>
      <w:r>
        <w:rPr>
          <w:rFonts w:ascii="方正仿宋_GBK" w:hAnsi="方正仿宋_GBK" w:eastAsia="方正仿宋_GBK" w:cs="方正仿宋_GBK"/>
          <w:color w:val="auto"/>
          <w:spacing w:val="0"/>
          <w:position w:val="0"/>
          <w:sz w:val="30"/>
          <w:shd w:val="clear" w:fill="auto"/>
        </w:rPr>
        <w:t>d.</w:t>
      </w:r>
      <w:r>
        <w:rPr>
          <w:rFonts w:ascii="宋体" w:hAnsi="宋体" w:eastAsia="宋体" w:cs="宋体"/>
          <w:color w:val="auto"/>
          <w:spacing w:val="0"/>
          <w:position w:val="0"/>
          <w:sz w:val="30"/>
          <w:shd w:val="clear" w:fill="auto"/>
        </w:rPr>
        <w:t>被推荐的公民是该社会团体的负责人或者与该社会团体有合法劳动人事关系的工作人员。</w:t>
      </w:r>
    </w:p>
    <w:p>
      <w:pPr>
        <w:spacing w:before="0" w:after="0" w:line="240" w:lineRule="auto"/>
        <w:ind w:left="0" w:right="0" w:firstLine="0"/>
        <w:jc w:val="left"/>
        <w:rPr>
          <w:rFonts w:ascii="方正仿宋_GBK" w:hAnsi="方正仿宋_GBK" w:eastAsia="方正仿宋_GBK" w:cs="方正仿宋_GBK"/>
          <w:b/>
          <w:color w:val="auto"/>
          <w:spacing w:val="0"/>
          <w:position w:val="0"/>
          <w:sz w:val="30"/>
          <w:shd w:val="clear" w:fill="auto"/>
        </w:rPr>
      </w:pPr>
      <w:r>
        <w:rPr>
          <w:rFonts w:ascii="方正仿宋_GBK" w:hAnsi="方正仿宋_GBK" w:eastAsia="方正仿宋_GBK" w:cs="方正仿宋_GBK"/>
          <w:b/>
          <w:color w:val="auto"/>
          <w:spacing w:val="0"/>
          <w:position w:val="0"/>
          <w:sz w:val="30"/>
          <w:shd w:val="clear" w:fill="auto"/>
        </w:rPr>
        <w:t>4.</w:t>
      </w:r>
      <w:r>
        <w:rPr>
          <w:rFonts w:ascii="宋体" w:hAnsi="宋体" w:eastAsia="宋体" w:cs="宋体"/>
          <w:b/>
          <w:color w:val="auto"/>
          <w:spacing w:val="0"/>
          <w:position w:val="0"/>
          <w:sz w:val="30"/>
          <w:shd w:val="clear" w:fill="auto"/>
        </w:rPr>
        <w:t>证据材料</w:t>
      </w:r>
    </w:p>
    <w:p>
      <w:pPr>
        <w:spacing w:before="0" w:after="0" w:line="240" w:lineRule="auto"/>
        <w:ind w:left="0" w:right="0" w:firstLine="0"/>
        <w:jc w:val="left"/>
        <w:rPr>
          <w:rFonts w:ascii="方正仿宋_GBK" w:hAnsi="方正仿宋_GBK" w:eastAsia="方正仿宋_GBK" w:cs="方正仿宋_GBK"/>
          <w:color w:val="auto"/>
          <w:spacing w:val="0"/>
          <w:position w:val="0"/>
          <w:sz w:val="30"/>
          <w:shd w:val="clear" w:fill="auto"/>
        </w:rPr>
      </w:pPr>
      <w:r>
        <w:rPr>
          <w:rFonts w:ascii="宋体" w:hAnsi="宋体" w:eastAsia="宋体" w:cs="宋体"/>
          <w:color w:val="auto"/>
          <w:spacing w:val="0"/>
          <w:position w:val="0"/>
          <w:sz w:val="30"/>
          <w:shd w:val="clear" w:fill="auto"/>
        </w:rPr>
        <w:t>当事人提交的书证用</w:t>
      </w:r>
      <w:r>
        <w:rPr>
          <w:rFonts w:ascii="方正仿宋_GBK" w:hAnsi="方正仿宋_GBK" w:eastAsia="方正仿宋_GBK" w:cs="方正仿宋_GBK"/>
          <w:color w:val="auto"/>
          <w:spacing w:val="0"/>
          <w:position w:val="0"/>
          <w:sz w:val="30"/>
          <w:shd w:val="clear" w:fill="auto"/>
        </w:rPr>
        <w:t>A4</w:t>
      </w:r>
      <w:r>
        <w:rPr>
          <w:rFonts w:ascii="宋体" w:hAnsi="宋体" w:eastAsia="宋体" w:cs="宋体"/>
          <w:color w:val="auto"/>
          <w:spacing w:val="0"/>
          <w:position w:val="0"/>
          <w:sz w:val="30"/>
          <w:shd w:val="clear" w:fill="auto"/>
        </w:rPr>
        <w:t>纸复印并整理成册，如有光盘等其他形式证据亦一并提交，份数均为：其他当事人人数</w:t>
      </w:r>
      <w:r>
        <w:rPr>
          <w:rFonts w:ascii="方正仿宋_GBK" w:hAnsi="方正仿宋_GBK" w:eastAsia="方正仿宋_GBK" w:cs="方正仿宋_GBK"/>
          <w:color w:val="auto"/>
          <w:spacing w:val="0"/>
          <w:position w:val="0"/>
          <w:sz w:val="30"/>
          <w:shd w:val="clear" w:fill="auto"/>
        </w:rPr>
        <w:t>+1</w:t>
      </w:r>
      <w:r>
        <w:rPr>
          <w:rFonts w:ascii="宋体" w:hAnsi="宋体" w:eastAsia="宋体" w:cs="宋体"/>
          <w:color w:val="auto"/>
          <w:spacing w:val="0"/>
          <w:position w:val="0"/>
          <w:sz w:val="30"/>
          <w:shd w:val="clear" w:fill="auto"/>
        </w:rPr>
        <w:t>份</w:t>
      </w:r>
    </w:p>
    <w:p>
      <w:pPr>
        <w:spacing w:before="0" w:after="0" w:line="240" w:lineRule="auto"/>
        <w:ind w:left="0" w:right="0" w:firstLine="0"/>
        <w:jc w:val="left"/>
        <w:rPr>
          <w:rFonts w:ascii="方正仿宋_GBK" w:hAnsi="方正仿宋_GBK" w:eastAsia="方正仿宋_GBK" w:cs="方正仿宋_GBK"/>
          <w:b/>
          <w:color w:val="auto"/>
          <w:spacing w:val="0"/>
          <w:position w:val="0"/>
          <w:sz w:val="30"/>
          <w:shd w:val="clear" w:fill="auto"/>
        </w:rPr>
      </w:pPr>
      <w:r>
        <w:rPr>
          <w:rFonts w:ascii="方正仿宋_GBK" w:hAnsi="方正仿宋_GBK" w:eastAsia="方正仿宋_GBK" w:cs="方正仿宋_GBK"/>
          <w:b/>
          <w:color w:val="auto"/>
          <w:spacing w:val="0"/>
          <w:position w:val="0"/>
          <w:sz w:val="30"/>
          <w:shd w:val="clear" w:fill="auto"/>
        </w:rPr>
        <w:t>5.</w:t>
      </w:r>
      <w:r>
        <w:rPr>
          <w:rFonts w:ascii="宋体" w:hAnsi="宋体" w:eastAsia="宋体" w:cs="宋体"/>
          <w:b/>
          <w:color w:val="auto"/>
          <w:spacing w:val="0"/>
          <w:position w:val="0"/>
          <w:sz w:val="30"/>
          <w:shd w:val="clear" w:fill="auto"/>
        </w:rPr>
        <w:t>证据材料清单</w:t>
      </w:r>
    </w:p>
    <w:p>
      <w:pPr>
        <w:spacing w:before="0" w:after="0" w:line="240" w:lineRule="auto"/>
        <w:ind w:left="0" w:right="0" w:firstLine="0"/>
        <w:jc w:val="left"/>
        <w:rPr>
          <w:rFonts w:ascii="方正仿宋_GBK" w:hAnsi="方正仿宋_GBK" w:eastAsia="方正仿宋_GBK" w:cs="方正仿宋_GBK"/>
          <w:color w:val="auto"/>
          <w:spacing w:val="0"/>
          <w:position w:val="0"/>
          <w:sz w:val="30"/>
          <w:shd w:val="clear" w:fill="auto"/>
        </w:rPr>
      </w:pPr>
      <w:r>
        <w:rPr>
          <w:rFonts w:ascii="宋体" w:hAnsi="宋体" w:eastAsia="宋体" w:cs="宋体"/>
          <w:color w:val="auto"/>
          <w:spacing w:val="0"/>
          <w:position w:val="0"/>
          <w:sz w:val="30"/>
          <w:shd w:val="clear" w:fill="auto"/>
        </w:rPr>
        <w:t>详细列明所提交材料的名称、页数及份数，并在备注栏注明各项材料是原件或复印件及证明内容</w:t>
      </w:r>
    </w:p>
    <w:p>
      <w:pPr>
        <w:spacing w:before="0" w:after="0" w:line="240" w:lineRule="auto"/>
        <w:ind w:right="0"/>
        <w:jc w:val="left"/>
        <w:rPr>
          <w:rFonts w:ascii="方正仿宋_GBK" w:hAnsi="方正仿宋_GBK" w:eastAsia="方正仿宋_GBK" w:cs="方正仿宋_GBK"/>
          <w:b/>
          <w:color w:val="auto"/>
          <w:spacing w:val="0"/>
          <w:position w:val="0"/>
          <w:sz w:val="30"/>
          <w:shd w:val="clear" w:fill="auto"/>
        </w:rPr>
      </w:pPr>
      <w:r>
        <w:rPr>
          <w:rFonts w:ascii="方正仿宋_GBK" w:hAnsi="方正仿宋_GBK" w:eastAsia="方正仿宋_GBK" w:cs="方正仿宋_GBK"/>
          <w:b/>
          <w:color w:val="auto"/>
          <w:spacing w:val="0"/>
          <w:position w:val="0"/>
          <w:sz w:val="30"/>
          <w:shd w:val="clear" w:fill="auto"/>
        </w:rPr>
        <w:t>6.</w:t>
      </w:r>
      <w:r>
        <w:rPr>
          <w:rFonts w:ascii="宋体" w:hAnsi="宋体" w:eastAsia="宋体" w:cs="宋体"/>
          <w:b/>
          <w:color w:val="auto"/>
          <w:spacing w:val="0"/>
          <w:position w:val="0"/>
          <w:sz w:val="30"/>
          <w:shd w:val="clear" w:fill="auto"/>
        </w:rPr>
        <w:t>送达地址确认书</w:t>
      </w:r>
    </w:p>
    <w:p>
      <w:pPr>
        <w:spacing w:before="0" w:after="0" w:line="240" w:lineRule="auto"/>
        <w:ind w:left="0" w:right="0" w:firstLine="0"/>
        <w:jc w:val="left"/>
        <w:rPr>
          <w:rFonts w:ascii="方正仿宋_GBK" w:hAnsi="方正仿宋_GBK" w:eastAsia="方正仿宋_GBK" w:cs="方正仿宋_GBK"/>
          <w:color w:val="auto"/>
          <w:spacing w:val="0"/>
          <w:position w:val="0"/>
          <w:sz w:val="30"/>
          <w:shd w:val="clear" w:fill="auto"/>
        </w:rPr>
      </w:pPr>
      <w:r>
        <w:rPr>
          <w:rFonts w:ascii="宋体" w:hAnsi="宋体" w:eastAsia="宋体" w:cs="宋体"/>
          <w:color w:val="auto"/>
          <w:spacing w:val="0"/>
          <w:position w:val="0"/>
          <w:sz w:val="30"/>
          <w:shd w:val="clear" w:fill="auto"/>
        </w:rPr>
        <w:t>详细注明各方当事人的联系地址及联系方式并签字确认</w:t>
      </w:r>
    </w:p>
    <w:p>
      <w:pPr>
        <w:spacing w:before="0" w:after="0" w:line="240" w:lineRule="auto"/>
        <w:ind w:right="0"/>
        <w:jc w:val="left"/>
        <w:rPr>
          <w:rFonts w:ascii="方正仿宋_GBK" w:hAnsi="方正仿宋_GBK" w:eastAsia="方正仿宋_GBK" w:cs="方正仿宋_GBK"/>
          <w:color w:val="auto"/>
          <w:spacing w:val="0"/>
          <w:position w:val="0"/>
          <w:sz w:val="30"/>
          <w:shd w:val="clear" w:fill="auto"/>
        </w:rPr>
      </w:pPr>
      <w:r>
        <w:rPr>
          <w:rFonts w:ascii="方正仿宋_GBK" w:hAnsi="方正仿宋_GBK" w:eastAsia="方正仿宋_GBK" w:cs="方正仿宋_GBK"/>
          <w:b/>
          <w:color w:val="auto"/>
          <w:spacing w:val="0"/>
          <w:position w:val="0"/>
          <w:sz w:val="30"/>
          <w:shd w:val="clear" w:fill="auto"/>
        </w:rPr>
        <w:t>7.</w:t>
      </w:r>
      <w:r>
        <w:rPr>
          <w:rFonts w:ascii="宋体" w:hAnsi="宋体" w:eastAsia="宋体" w:cs="宋体"/>
          <w:b/>
          <w:color w:val="auto"/>
          <w:spacing w:val="0"/>
          <w:position w:val="0"/>
          <w:sz w:val="30"/>
          <w:shd w:val="clear" w:fill="auto"/>
        </w:rPr>
        <w:t>管辖证明材料。</w:t>
      </w:r>
    </w:p>
    <w:p>
      <w:pPr>
        <w:spacing w:before="0" w:after="0" w:line="240" w:lineRule="auto"/>
        <w:ind w:left="0" w:right="0" w:firstLine="0"/>
        <w:jc w:val="left"/>
        <w:rPr>
          <w:rFonts w:ascii="Calibri" w:hAnsi="Calibri" w:eastAsia="Calibri" w:cs="Calibri"/>
          <w:color w:val="auto"/>
          <w:spacing w:val="0"/>
          <w:position w:val="0"/>
          <w:sz w:val="20"/>
          <w:shd w:val="clear" w:fill="auto"/>
        </w:rPr>
      </w:pP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E79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Office_10.8.0.6423_F1E327BC-269C-435d-A152-05C5408002CA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2022-01-19T09:16:23Z</dcterms:created>
  <dc:creator>pc</dc:creator>
  <cp:lastModifiedBy>lisj</cp:lastModifiedBy>
  <dcterms:modified xsi:type="dcterms:W3CDTF">2022-01-19T09:20:11Z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